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E2" w:rsidRPr="002568D9" w:rsidRDefault="00C75B1F" w:rsidP="00BF247B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PLANIFIACIÓN </w:t>
      </w:r>
      <w:r w:rsidR="00BB34E2" w:rsidRPr="002568D9">
        <w:rPr>
          <w:rFonts w:ascii="Arial" w:hAnsi="Arial" w:cs="Arial"/>
          <w:b/>
          <w:bCs/>
          <w:sz w:val="24"/>
          <w:szCs w:val="24"/>
          <w:u w:val="single"/>
        </w:rPr>
        <w:t>DE AUTOAPRENDIZAJE</w:t>
      </w:r>
    </w:p>
    <w:p w:rsidR="00BB34E2" w:rsidRPr="002568D9" w:rsidRDefault="00BB34E2" w:rsidP="00BB34E2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F7610" w:rsidRPr="006F7610" w:rsidRDefault="00056CDE" w:rsidP="006F7610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SEMANA  7   DEL </w:t>
      </w:r>
      <w:r w:rsidR="00491F82">
        <w:rPr>
          <w:rFonts w:ascii="Arial" w:hAnsi="Arial" w:cs="Arial"/>
          <w:b/>
          <w:bCs/>
          <w:sz w:val="24"/>
          <w:szCs w:val="24"/>
          <w:u w:val="single"/>
          <w:lang w:val="es-CL"/>
        </w:rPr>
        <w:t>11 AL</w:t>
      </w:r>
      <w:r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 15</w:t>
      </w:r>
      <w:r w:rsidR="00F50A2E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</w:t>
      </w:r>
      <w:r w:rsidR="006F7610" w:rsidRPr="006F7610">
        <w:rPr>
          <w:rFonts w:ascii="Arial" w:hAnsi="Arial" w:cs="Arial"/>
          <w:b/>
          <w:bCs/>
          <w:sz w:val="24"/>
          <w:szCs w:val="24"/>
          <w:u w:val="single"/>
          <w:lang w:val="es-CL"/>
        </w:rPr>
        <w:t>DE MAYO 2020</w:t>
      </w:r>
    </w:p>
    <w:p w:rsidR="00BB34E2" w:rsidRPr="002568D9" w:rsidRDefault="00BB34E2" w:rsidP="00BB34E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B34E2" w:rsidRPr="00BF247B" w:rsidTr="00785CCB">
        <w:tc>
          <w:tcPr>
            <w:tcW w:w="2689" w:type="dxa"/>
            <w:shd w:val="clear" w:color="auto" w:fill="DEEAF6" w:themeFill="accent1" w:themeFillTint="33"/>
          </w:tcPr>
          <w:p w:rsidR="00BB34E2" w:rsidRPr="00BF247B" w:rsidRDefault="00BB34E2" w:rsidP="009833A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BF247B">
              <w:rPr>
                <w:rFonts w:ascii="Arial" w:hAnsi="Arial" w:cs="Arial"/>
                <w:b/>
                <w:bCs/>
              </w:rPr>
              <w:t>ASIGNATURA /</w:t>
            </w:r>
            <w:r w:rsidR="009833A6" w:rsidRPr="00BF247B"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5805" w:type="dxa"/>
          </w:tcPr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>Educación Física y Salud</w:t>
            </w:r>
            <w:r w:rsidR="00AF0321" w:rsidRPr="00BF247B">
              <w:rPr>
                <w:rFonts w:ascii="Arial" w:hAnsi="Arial" w:cs="Arial"/>
              </w:rPr>
              <w:t xml:space="preserve"> 4</w:t>
            </w:r>
            <w:r w:rsidR="009E2BDB" w:rsidRPr="00BF247B">
              <w:rPr>
                <w:rFonts w:ascii="Arial" w:hAnsi="Arial" w:cs="Arial"/>
              </w:rPr>
              <w:t xml:space="preserve">° básico </w:t>
            </w:r>
          </w:p>
        </w:tc>
      </w:tr>
      <w:tr w:rsidR="00BB34E2" w:rsidRPr="00BF247B" w:rsidTr="009833A6">
        <w:trPr>
          <w:trHeight w:val="500"/>
        </w:trPr>
        <w:tc>
          <w:tcPr>
            <w:tcW w:w="2689" w:type="dxa"/>
            <w:shd w:val="clear" w:color="auto" w:fill="DEEAF6" w:themeFill="accent1" w:themeFillTint="33"/>
          </w:tcPr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BF247B">
              <w:rPr>
                <w:rFonts w:ascii="Arial" w:hAnsi="Arial" w:cs="Arial"/>
                <w:b/>
                <w:bCs/>
              </w:rPr>
              <w:t>NOMBRE DEL PROFESOR/A</w:t>
            </w:r>
          </w:p>
        </w:tc>
        <w:tc>
          <w:tcPr>
            <w:tcW w:w="5805" w:type="dxa"/>
          </w:tcPr>
          <w:p w:rsidR="00BB34E2" w:rsidRPr="00BF247B" w:rsidRDefault="004A7ACC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 xml:space="preserve">Marcos Lucero </w:t>
            </w:r>
          </w:p>
          <w:p w:rsidR="004A7ACC" w:rsidRPr="00BF247B" w:rsidRDefault="004A7ACC" w:rsidP="00785CC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9833A6" w:rsidRPr="00BF247B" w:rsidTr="00785CCB">
        <w:trPr>
          <w:trHeight w:val="330"/>
        </w:trPr>
        <w:tc>
          <w:tcPr>
            <w:tcW w:w="2689" w:type="dxa"/>
            <w:shd w:val="clear" w:color="auto" w:fill="DEEAF6" w:themeFill="accent1" w:themeFillTint="33"/>
          </w:tcPr>
          <w:p w:rsidR="009833A6" w:rsidRPr="00BF247B" w:rsidRDefault="00D009C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BF247B">
              <w:rPr>
                <w:rFonts w:ascii="Arial" w:hAnsi="Arial" w:cs="Arial"/>
                <w:b/>
                <w:bCs/>
              </w:rPr>
              <w:t xml:space="preserve">CONTENIDO </w:t>
            </w:r>
          </w:p>
        </w:tc>
        <w:tc>
          <w:tcPr>
            <w:tcW w:w="5805" w:type="dxa"/>
          </w:tcPr>
          <w:p w:rsidR="009833A6" w:rsidRPr="00BF247B" w:rsidRDefault="000B2FA7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 xml:space="preserve">Resolver tareas motrices </w:t>
            </w:r>
          </w:p>
        </w:tc>
      </w:tr>
      <w:tr w:rsidR="00BB34E2" w:rsidRPr="00BF247B" w:rsidTr="00A4143D">
        <w:trPr>
          <w:trHeight w:val="1380"/>
        </w:trPr>
        <w:tc>
          <w:tcPr>
            <w:tcW w:w="2689" w:type="dxa"/>
            <w:shd w:val="clear" w:color="auto" w:fill="DEEAF6" w:themeFill="accent1" w:themeFillTint="33"/>
          </w:tcPr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BF247B"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F50A2E" w:rsidRPr="00BF247B" w:rsidRDefault="00F50A2E" w:rsidP="00785CCB">
            <w:pPr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 xml:space="preserve">Habilidades Motrices (OA2) </w:t>
            </w:r>
          </w:p>
          <w:p w:rsidR="00F50A2E" w:rsidRPr="00BF247B" w:rsidRDefault="00F50A2E" w:rsidP="00785CCB">
            <w:pPr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 xml:space="preserve">Vida Activa y Saludable (OA9) </w:t>
            </w:r>
          </w:p>
          <w:p w:rsidR="00D009C2" w:rsidRPr="00BF247B" w:rsidRDefault="00F50A2E" w:rsidP="00785CCB">
            <w:pPr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>Seguridad, Juego Limpio y Liderazgo (0A11)</w:t>
            </w:r>
          </w:p>
        </w:tc>
      </w:tr>
      <w:tr w:rsidR="00D009C2" w:rsidRPr="00BF247B" w:rsidTr="00785CCB">
        <w:trPr>
          <w:trHeight w:val="1460"/>
        </w:trPr>
        <w:tc>
          <w:tcPr>
            <w:tcW w:w="2689" w:type="dxa"/>
            <w:shd w:val="clear" w:color="auto" w:fill="DEEAF6" w:themeFill="accent1" w:themeFillTint="33"/>
          </w:tcPr>
          <w:p w:rsidR="00D009C2" w:rsidRPr="00BF247B" w:rsidRDefault="00D009C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BF247B">
              <w:rPr>
                <w:rFonts w:ascii="Arial" w:hAnsi="Arial" w:cs="Arial"/>
                <w:b/>
                <w:bCs/>
              </w:rPr>
              <w:t xml:space="preserve">MOTIVACIÓN </w:t>
            </w:r>
          </w:p>
        </w:tc>
        <w:tc>
          <w:tcPr>
            <w:tcW w:w="5805" w:type="dxa"/>
          </w:tcPr>
          <w:p w:rsidR="00BF247B" w:rsidRDefault="00491F82" w:rsidP="00DE2CB4">
            <w:pPr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>“EL GRAN JUEGO DE LA OCA DEPORTIVA” Prepárate a jugar junto a tu familia este juego de mesa deportivo</w:t>
            </w:r>
            <w:r w:rsidR="00BF247B">
              <w:rPr>
                <w:rFonts w:ascii="Arial" w:hAnsi="Arial" w:cs="Arial"/>
              </w:rPr>
              <w:t>.</w:t>
            </w:r>
          </w:p>
          <w:p w:rsidR="00BF247B" w:rsidRDefault="00BF247B" w:rsidP="00DE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 la actividad activaremos nuestro cuerpo y mente realizando el siguiente baile.</w:t>
            </w:r>
          </w:p>
          <w:p w:rsidR="00491F82" w:rsidRDefault="00491F82" w:rsidP="00DE2CB4">
            <w:pPr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>¡DIVIERTETE!</w:t>
            </w:r>
          </w:p>
          <w:p w:rsidR="00BF247B" w:rsidRPr="00BF247B" w:rsidRDefault="00BF247B" w:rsidP="00DE2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:</w:t>
            </w:r>
            <w:r w:rsidRPr="00BF247B">
              <w:t xml:space="preserve"> </w:t>
            </w:r>
            <w:hyperlink r:id="rId7" w:history="1">
              <w:r w:rsidRPr="00BF247B">
                <w:rPr>
                  <w:rStyle w:val="Hipervnculo"/>
                  <w:rFonts w:ascii="Arial" w:hAnsi="Arial" w:cs="Arial"/>
                </w:rPr>
                <w:t>https://www.youtube.com/watch?v=eYMni0l8g6Y</w:t>
              </w:r>
            </w:hyperlink>
          </w:p>
        </w:tc>
      </w:tr>
      <w:tr w:rsidR="00BB34E2" w:rsidRPr="00BF247B" w:rsidTr="00785CCB">
        <w:tc>
          <w:tcPr>
            <w:tcW w:w="2689" w:type="dxa"/>
            <w:shd w:val="clear" w:color="auto" w:fill="DEEAF6" w:themeFill="accent1" w:themeFillTint="33"/>
          </w:tcPr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BF247B">
              <w:rPr>
                <w:rFonts w:ascii="Arial" w:hAnsi="Arial" w:cs="Arial"/>
                <w:b/>
                <w:bCs/>
              </w:rPr>
              <w:t xml:space="preserve">ACTIVIDAD(ES) Y RECURSOS PEDAGÓGICOS </w:t>
            </w:r>
          </w:p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8D08CD" w:rsidRPr="00BF247B" w:rsidRDefault="00DE2CB4" w:rsidP="009833A6">
            <w:pPr>
              <w:spacing w:after="11"/>
              <w:ind w:left="-5"/>
              <w:rPr>
                <w:rFonts w:ascii="Arial" w:hAnsi="Arial" w:cs="Arial"/>
                <w:lang w:val="es-ES" w:eastAsia="es-ES"/>
              </w:rPr>
            </w:pPr>
            <w:r w:rsidRPr="00BF247B">
              <w:rPr>
                <w:rFonts w:ascii="Arial" w:hAnsi="Arial" w:cs="Arial"/>
                <w:lang w:val="es-ES" w:eastAsia="es-ES"/>
              </w:rPr>
              <w:t>Actividades</w:t>
            </w:r>
          </w:p>
          <w:p w:rsidR="00DE2CB4" w:rsidRPr="00BF247B" w:rsidRDefault="00491F82" w:rsidP="009833A6">
            <w:pPr>
              <w:spacing w:after="11"/>
              <w:ind w:left="-5"/>
              <w:rPr>
                <w:rFonts w:ascii="Arial" w:hAnsi="Arial" w:cs="Arial"/>
                <w:lang w:val="es-ES" w:eastAsia="es-ES"/>
              </w:rPr>
            </w:pPr>
            <w:r w:rsidRPr="00BF247B">
              <w:rPr>
                <w:rFonts w:ascii="Arial" w:hAnsi="Arial" w:cs="Arial"/>
                <w:lang w:val="es-ES" w:eastAsia="es-ES"/>
              </w:rPr>
              <w:t>Jugar juego de la Oca</w:t>
            </w:r>
          </w:p>
          <w:p w:rsidR="00BB34E2" w:rsidRPr="00BF247B" w:rsidRDefault="00491F82" w:rsidP="002D543B">
            <w:pPr>
              <w:spacing w:line="256" w:lineRule="auto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  <w:lang w:val="es-ES" w:eastAsia="es-ES"/>
              </w:rPr>
              <w:t xml:space="preserve">Juego de acondicionamiento físico </w:t>
            </w:r>
            <w:r w:rsidR="00BB34E2" w:rsidRPr="00BF247B">
              <w:rPr>
                <w:rFonts w:ascii="Arial" w:hAnsi="Arial" w:cs="Arial"/>
              </w:rPr>
              <w:t xml:space="preserve">  </w:t>
            </w:r>
          </w:p>
        </w:tc>
      </w:tr>
      <w:tr w:rsidR="00BB34E2" w:rsidRPr="00BF247B" w:rsidTr="00BF247B">
        <w:trPr>
          <w:trHeight w:val="672"/>
        </w:trPr>
        <w:tc>
          <w:tcPr>
            <w:tcW w:w="2689" w:type="dxa"/>
            <w:shd w:val="clear" w:color="auto" w:fill="DEEAF6" w:themeFill="accent1" w:themeFillTint="33"/>
          </w:tcPr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BF247B">
              <w:rPr>
                <w:rFonts w:ascii="Arial" w:hAnsi="Arial" w:cs="Arial"/>
                <w:b/>
                <w:bCs/>
              </w:rPr>
              <w:t>EVALUACIÓN</w:t>
            </w:r>
          </w:p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C75B1F" w:rsidRPr="00BF247B" w:rsidRDefault="00C75B1F" w:rsidP="00B552B2">
            <w:pPr>
              <w:pStyle w:val="Sinespaciado"/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>Evaluación Formativa</w:t>
            </w:r>
          </w:p>
          <w:p w:rsidR="00BB34E2" w:rsidRPr="00BF247B" w:rsidRDefault="00BB34E2" w:rsidP="00B552B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BB34E2" w:rsidRPr="00BF247B" w:rsidTr="00785CCB">
        <w:tc>
          <w:tcPr>
            <w:tcW w:w="2689" w:type="dxa"/>
            <w:shd w:val="clear" w:color="auto" w:fill="DEEAF6" w:themeFill="accent1" w:themeFillTint="33"/>
          </w:tcPr>
          <w:p w:rsidR="00BB34E2" w:rsidRPr="00BF247B" w:rsidRDefault="00BB34E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BF247B">
              <w:rPr>
                <w:rFonts w:ascii="Arial" w:hAnsi="Arial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5805" w:type="dxa"/>
          </w:tcPr>
          <w:p w:rsidR="00BB34E2" w:rsidRPr="00BF247B" w:rsidRDefault="00FB7AFB" w:rsidP="00785CCB">
            <w:pPr>
              <w:pStyle w:val="Sinespaciado"/>
              <w:jc w:val="both"/>
              <w:rPr>
                <w:rFonts w:ascii="Arial" w:hAnsi="Arial" w:cs="Arial"/>
              </w:rPr>
            </w:pPr>
            <w:hyperlink r:id="rId8" w:history="1">
              <w:r w:rsidR="004A7ACC" w:rsidRPr="00BF247B">
                <w:rPr>
                  <w:rStyle w:val="Hipervnculo"/>
                  <w:rFonts w:ascii="Arial" w:hAnsi="Arial" w:cs="Arial"/>
                </w:rPr>
                <w:t>marcos.lucero@colegio-jeanpiaget.cl</w:t>
              </w:r>
            </w:hyperlink>
            <w:r w:rsidR="00BB34E2" w:rsidRPr="00BF247B">
              <w:rPr>
                <w:rFonts w:ascii="Arial" w:hAnsi="Arial" w:cs="Arial"/>
              </w:rPr>
              <w:t xml:space="preserve"> </w:t>
            </w:r>
          </w:p>
          <w:p w:rsidR="00C75B1F" w:rsidRPr="00BF247B" w:rsidRDefault="00C75B1F" w:rsidP="00785CCB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BB34E2" w:rsidRPr="00BF247B" w:rsidRDefault="00C75B1F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>Fecha de entrega</w:t>
            </w:r>
          </w:p>
          <w:p w:rsidR="00C75B1F" w:rsidRPr="00BF247B" w:rsidRDefault="00056CDE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47B">
              <w:rPr>
                <w:rFonts w:ascii="Arial" w:hAnsi="Arial" w:cs="Arial"/>
              </w:rPr>
              <w:t>15</w:t>
            </w:r>
            <w:r w:rsidR="00C75B1F" w:rsidRPr="00BF247B">
              <w:rPr>
                <w:rFonts w:ascii="Arial" w:hAnsi="Arial" w:cs="Arial"/>
              </w:rPr>
              <w:t>/04/2020</w:t>
            </w:r>
          </w:p>
        </w:tc>
      </w:tr>
    </w:tbl>
    <w:p w:rsidR="00491F82" w:rsidRPr="002568D9" w:rsidRDefault="00491F82" w:rsidP="00BB34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Cuadrculaclara"/>
        <w:tblpPr w:leftFromText="141" w:rightFromText="141" w:vertAnchor="text" w:horzAnchor="margin" w:tblpXSpec="center" w:tblpY="269"/>
        <w:tblW w:w="10763" w:type="dxa"/>
        <w:tblLook w:val="04A0" w:firstRow="1" w:lastRow="0" w:firstColumn="1" w:lastColumn="0" w:noHBand="0" w:noVBand="1"/>
      </w:tblPr>
      <w:tblGrid>
        <w:gridCol w:w="2967"/>
        <w:gridCol w:w="2911"/>
        <w:gridCol w:w="4885"/>
      </w:tblGrid>
      <w:tr w:rsidR="00BB34E2" w:rsidRPr="002568D9" w:rsidTr="009F7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hideMark/>
          </w:tcPr>
          <w:p w:rsidR="00BB34E2" w:rsidRPr="002568D9" w:rsidRDefault="00BB34E2" w:rsidP="00BB3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8D9">
              <w:rPr>
                <w:rFonts w:ascii="Arial" w:hAnsi="Arial" w:cs="Arial"/>
                <w:sz w:val="24"/>
                <w:szCs w:val="24"/>
              </w:rPr>
              <w:t xml:space="preserve">GUÍA DE EDUCACIÓN FÍSICA </w:t>
            </w:r>
          </w:p>
        </w:tc>
      </w:tr>
      <w:tr w:rsidR="00BB34E2" w:rsidRPr="002568D9" w:rsidTr="009E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hideMark/>
          </w:tcPr>
          <w:p w:rsidR="00BB34E2" w:rsidRPr="002568D9" w:rsidRDefault="00BB34E2" w:rsidP="00BB34E2">
            <w:pPr>
              <w:rPr>
                <w:rFonts w:ascii="Arial" w:hAnsi="Arial" w:cs="Arial"/>
                <w:sz w:val="24"/>
                <w:szCs w:val="24"/>
              </w:rPr>
            </w:pPr>
            <w:r w:rsidRPr="002568D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BB34E2" w:rsidRPr="002568D9" w:rsidTr="009E2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hideMark/>
          </w:tcPr>
          <w:p w:rsidR="00BB34E2" w:rsidRPr="002568D9" w:rsidRDefault="00BB34E2" w:rsidP="00AF0321">
            <w:pPr>
              <w:rPr>
                <w:rFonts w:ascii="Arial" w:hAnsi="Arial" w:cs="Arial"/>
                <w:sz w:val="24"/>
                <w:szCs w:val="24"/>
              </w:rPr>
            </w:pPr>
            <w:r w:rsidRPr="002568D9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AF0321">
              <w:rPr>
                <w:rFonts w:ascii="Arial" w:hAnsi="Arial" w:cs="Arial"/>
                <w:sz w:val="24"/>
                <w:szCs w:val="24"/>
              </w:rPr>
              <w:t xml:space="preserve">Cuarto </w:t>
            </w:r>
            <w:r w:rsidRPr="002568D9">
              <w:rPr>
                <w:rFonts w:ascii="Arial" w:hAnsi="Arial" w:cs="Arial"/>
                <w:sz w:val="24"/>
                <w:szCs w:val="24"/>
              </w:rPr>
              <w:t xml:space="preserve">básico </w:t>
            </w:r>
          </w:p>
        </w:tc>
        <w:tc>
          <w:tcPr>
            <w:tcW w:w="2911" w:type="dxa"/>
            <w:hideMark/>
          </w:tcPr>
          <w:p w:rsidR="00BB34E2" w:rsidRPr="002568D9" w:rsidRDefault="00BB34E2" w:rsidP="00BB3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8D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4885" w:type="dxa"/>
          </w:tcPr>
          <w:p w:rsidR="00BB34E2" w:rsidRPr="002568D9" w:rsidRDefault="004A7ACC" w:rsidP="004A7A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8D9">
              <w:rPr>
                <w:rFonts w:ascii="Arial" w:hAnsi="Arial" w:cs="Arial"/>
                <w:b/>
                <w:sz w:val="24"/>
                <w:szCs w:val="24"/>
              </w:rPr>
              <w:t xml:space="preserve">Profesor </w:t>
            </w:r>
            <w:r w:rsidR="00BB34E2" w:rsidRPr="002568D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568D9">
              <w:rPr>
                <w:rFonts w:ascii="Arial" w:hAnsi="Arial" w:cs="Arial"/>
                <w:b/>
                <w:sz w:val="24"/>
                <w:szCs w:val="24"/>
              </w:rPr>
              <w:t xml:space="preserve">Marcos Lucero </w:t>
            </w:r>
            <w:r w:rsidR="00BB34E2" w:rsidRPr="002568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B34E2" w:rsidRPr="002568D9" w:rsidTr="009E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8" w:type="dxa"/>
            <w:gridSpan w:val="2"/>
          </w:tcPr>
          <w:p w:rsidR="00BB34E2" w:rsidRPr="009F7E23" w:rsidRDefault="00BB34E2" w:rsidP="00BF247B">
            <w:pPr>
              <w:rPr>
                <w:rFonts w:ascii="Arial" w:hAnsi="Arial" w:cs="Arial"/>
                <w:sz w:val="24"/>
                <w:szCs w:val="24"/>
              </w:rPr>
            </w:pPr>
            <w:r w:rsidRPr="002568D9">
              <w:rPr>
                <w:rFonts w:ascii="Arial" w:hAnsi="Arial" w:cs="Arial"/>
                <w:sz w:val="24"/>
                <w:szCs w:val="24"/>
              </w:rPr>
              <w:t xml:space="preserve">OBJETIVOS DE </w:t>
            </w:r>
            <w:r w:rsidR="00131F96" w:rsidRPr="002568D9">
              <w:rPr>
                <w:rFonts w:ascii="Arial" w:hAnsi="Arial" w:cs="Arial"/>
                <w:sz w:val="24"/>
                <w:szCs w:val="24"/>
              </w:rPr>
              <w:t>APRENDIZAJES:</w:t>
            </w:r>
            <w:r w:rsidRPr="00256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F96" w:rsidRPr="009F7E23">
              <w:rPr>
                <w:rFonts w:cs="Arial"/>
                <w:b w:val="0"/>
              </w:rPr>
              <w:t>(OA1)</w:t>
            </w:r>
            <w:r w:rsidRPr="009F7E23">
              <w:rPr>
                <w:rFonts w:cs="Arial"/>
                <w:b w:val="0"/>
              </w:rPr>
              <w:t xml:space="preserve"> </w:t>
            </w:r>
            <w:r w:rsidR="00131F96" w:rsidRPr="009F7E23">
              <w:rPr>
                <w:rFonts w:cs="Arial"/>
                <w:b w:val="0"/>
              </w:rPr>
              <w:t>Demostrar capacidad para ejecutar de forma combinada las habilidades motrices básicas</w:t>
            </w:r>
            <w:r w:rsidR="00BF247B">
              <w:rPr>
                <w:rFonts w:cs="Arial"/>
                <w:b w:val="0"/>
              </w:rPr>
              <w:t>.</w:t>
            </w:r>
          </w:p>
        </w:tc>
        <w:tc>
          <w:tcPr>
            <w:tcW w:w="4885" w:type="dxa"/>
          </w:tcPr>
          <w:p w:rsidR="00BB34E2" w:rsidRDefault="00BB34E2" w:rsidP="00BB34E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8D9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BB34E2" w:rsidRPr="00BF247B" w:rsidRDefault="00131F96" w:rsidP="00BF247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F7E23">
              <w:rPr>
                <w:rFonts w:cs="Arial"/>
              </w:rPr>
              <w:t>Combinan de habilidades de desplazamiento, como reptar y correr de forma coordinada, trepar y saltar, caminar, correr y saltar, deslizar y saltar en un pie, saltar con un pie y luego con el otro</w:t>
            </w:r>
          </w:p>
        </w:tc>
      </w:tr>
    </w:tbl>
    <w:p w:rsidR="009E2BDB" w:rsidRDefault="009E2BDB" w:rsidP="00A4143D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F7E23" w:rsidRPr="009F7E23" w:rsidRDefault="009F7E23" w:rsidP="009F7E23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</w:rPr>
      </w:pPr>
      <w:r w:rsidRPr="009F7E23"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</w:rPr>
        <w:t>EL JUEGO DE LA ACTIVIDAD FISICA</w:t>
      </w:r>
    </w:p>
    <w:p w:rsidR="009F7E23" w:rsidRPr="009F7E23" w:rsidRDefault="009F7E23" w:rsidP="00BB34E2">
      <w:pPr>
        <w:spacing w:after="0" w:line="240" w:lineRule="auto"/>
        <w:rPr>
          <w:rFonts w:cs="Arial"/>
          <w:bCs/>
          <w:shd w:val="clear" w:color="auto" w:fill="FFFFFF"/>
        </w:rPr>
      </w:pPr>
    </w:p>
    <w:p w:rsidR="00677B07" w:rsidRPr="009F7E23" w:rsidRDefault="00693200" w:rsidP="00BB34E2">
      <w:pPr>
        <w:spacing w:after="0" w:line="240" w:lineRule="auto"/>
        <w:rPr>
          <w:rFonts w:cs="Arial"/>
          <w:bCs/>
          <w:shd w:val="clear" w:color="auto" w:fill="FFFFFF"/>
        </w:rPr>
      </w:pPr>
      <w:r w:rsidRPr="009F7E23">
        <w:rPr>
          <w:rFonts w:cs="Arial"/>
          <w:bCs/>
          <w:shd w:val="clear" w:color="auto" w:fill="FFFFFF"/>
        </w:rPr>
        <w:t>El juego de la oca es un juego de mesa para dos o más jugadores. Cada jugador avanza su ficha por un ta</w:t>
      </w:r>
      <w:r w:rsidR="009F7E23" w:rsidRPr="009F7E23">
        <w:rPr>
          <w:rFonts w:cs="Arial"/>
          <w:bCs/>
          <w:shd w:val="clear" w:color="auto" w:fill="FFFFFF"/>
        </w:rPr>
        <w:t>blero en forma de espiral con 29</w:t>
      </w:r>
      <w:r w:rsidRPr="009F7E23">
        <w:rPr>
          <w:rFonts w:cs="Arial"/>
          <w:bCs/>
          <w:shd w:val="clear" w:color="auto" w:fill="FFFFFF"/>
        </w:rPr>
        <w:t xml:space="preserve"> casillas con dibujos. Dependiendo de la casilla en la que se caiga, se puede avanzar o por el contrario retroceder, y en algunas de ellas está indicado un castigo.</w:t>
      </w:r>
    </w:p>
    <w:p w:rsidR="009F7E23" w:rsidRPr="009F7E23" w:rsidRDefault="009F7E23" w:rsidP="00BB34E2">
      <w:pPr>
        <w:spacing w:after="0" w:line="240" w:lineRule="auto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677B07" w:rsidRPr="009F7E23" w:rsidRDefault="00677B07" w:rsidP="00BB34E2">
      <w:pPr>
        <w:spacing w:after="0" w:line="240" w:lineRule="auto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 w:rsidRPr="009F7E23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Materiales: </w:t>
      </w:r>
    </w:p>
    <w:p w:rsidR="00677B07" w:rsidRPr="00677B07" w:rsidRDefault="00677B07" w:rsidP="00677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Lucida Sans Unicode"/>
          <w:lang w:val="es-CL" w:eastAsia="es-CL"/>
        </w:rPr>
      </w:pPr>
      <w:r w:rsidRPr="00677B07">
        <w:rPr>
          <w:rFonts w:eastAsia="Times New Roman" w:cs="Lucida Sans Unicode"/>
          <w:lang w:val="es-CL" w:eastAsia="es-CL"/>
        </w:rPr>
        <w:t>Un Tablero de la Oca</w:t>
      </w:r>
    </w:p>
    <w:p w:rsidR="00677B07" w:rsidRPr="00677B07" w:rsidRDefault="00677B07" w:rsidP="00677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Lucida Sans Unicode"/>
          <w:lang w:val="es-CL" w:eastAsia="es-CL"/>
        </w:rPr>
      </w:pPr>
      <w:r w:rsidRPr="00677B07">
        <w:rPr>
          <w:rFonts w:eastAsia="Times New Roman" w:cs="Lucida Sans Unicode"/>
          <w:lang w:val="es-CL" w:eastAsia="es-CL"/>
        </w:rPr>
        <w:t xml:space="preserve">1 ficha de diferente color por cada </w:t>
      </w:r>
      <w:r w:rsidR="00693200" w:rsidRPr="009F7E23">
        <w:rPr>
          <w:rFonts w:eastAsia="Times New Roman" w:cs="Lucida Sans Unicode"/>
          <w:lang w:val="es-CL" w:eastAsia="es-CL"/>
        </w:rPr>
        <w:t>Jugador (puedes crear tu ficha)</w:t>
      </w:r>
    </w:p>
    <w:p w:rsidR="00693200" w:rsidRPr="009F7E23" w:rsidRDefault="00693200" w:rsidP="00693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Lucida Sans Unicode"/>
          <w:lang w:val="es-CL" w:eastAsia="es-CL"/>
        </w:rPr>
      </w:pPr>
      <w:r w:rsidRPr="009F7E23">
        <w:rPr>
          <w:rFonts w:eastAsia="Times New Roman" w:cs="Lucida Sans Unicode"/>
          <w:lang w:val="es-CL" w:eastAsia="es-CL"/>
        </w:rPr>
        <w:t>Un dado. (utilizar objeto como dado)</w:t>
      </w:r>
    </w:p>
    <w:p w:rsidR="00693200" w:rsidRPr="009F7E23" w:rsidRDefault="00677B07" w:rsidP="00677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Lucida Sans Unicode"/>
          <w:lang w:val="es-CL" w:eastAsia="es-CL"/>
        </w:rPr>
      </w:pPr>
      <w:r w:rsidRPr="00677B07">
        <w:rPr>
          <w:rFonts w:eastAsia="Times New Roman" w:cs="Lucida Sans Unicode"/>
          <w:lang w:val="es-CL" w:eastAsia="es-CL"/>
        </w:rPr>
        <w:t xml:space="preserve">Jugadores: 2 o más. Las partidas </w:t>
      </w:r>
      <w:r w:rsidR="00693200" w:rsidRPr="009F7E23">
        <w:rPr>
          <w:rFonts w:eastAsia="Times New Roman" w:cs="Lucida Sans Unicode"/>
          <w:lang w:val="es-CL" w:eastAsia="es-CL"/>
        </w:rPr>
        <w:t>clásicas</w:t>
      </w:r>
      <w:r w:rsidRPr="00677B07">
        <w:rPr>
          <w:rFonts w:eastAsia="Times New Roman" w:cs="Lucida Sans Unicode"/>
          <w:lang w:val="es-CL" w:eastAsia="es-CL"/>
        </w:rPr>
        <w:t xml:space="preserve"> suelen ser de 2 o 4 jugadores.</w:t>
      </w:r>
    </w:p>
    <w:p w:rsidR="00677B07" w:rsidRPr="00677B07" w:rsidRDefault="00677B07" w:rsidP="00677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Lucida Sans Unicode"/>
          <w:lang w:val="es-CL" w:eastAsia="es-CL"/>
        </w:rPr>
      </w:pPr>
      <w:r w:rsidRPr="00677B07">
        <w:rPr>
          <w:rFonts w:eastAsia="Times New Roman" w:cs="Lucida Sans Unicode"/>
          <w:lang w:val="es-CL" w:eastAsia="es-CL"/>
        </w:rPr>
        <w:t>Lo</w:t>
      </w:r>
      <w:r w:rsidR="00693200" w:rsidRPr="009F7E23">
        <w:rPr>
          <w:rFonts w:eastAsia="Times New Roman" w:cs="Lucida Sans Unicode"/>
          <w:lang w:val="es-CL" w:eastAsia="es-CL"/>
        </w:rPr>
        <w:t>s jugadores, tiran el dado para ver quien comienza con el juego. El número mayor es el jugador n°1 y así sucesivamente se van designando los puestos a cada jugador.</w:t>
      </w:r>
    </w:p>
    <w:p w:rsidR="00677B07" w:rsidRPr="009F7E23" w:rsidRDefault="00677B07" w:rsidP="00BB34E2">
      <w:pPr>
        <w:spacing w:after="0" w:line="240" w:lineRule="auto"/>
        <w:rPr>
          <w:rFonts w:ascii="Arial" w:hAnsi="Arial" w:cs="Arial"/>
          <w:noProof/>
          <w:lang w:val="es-ES" w:eastAsia="es-ES"/>
        </w:rPr>
      </w:pPr>
    </w:p>
    <w:p w:rsidR="005D3B4E" w:rsidRPr="00A4143D" w:rsidRDefault="00BF247B" w:rsidP="00BF247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</w:pPr>
      <w:r w:rsidRPr="00A4143D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t>PRUEBAS DE LA OCA DE LA CONDICIÓN FÍSICA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/>
        </w:rPr>
      </w:pP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>1.-</w:t>
      </w:r>
      <w:r w:rsidR="00A4143D">
        <w:rPr>
          <w:rFonts w:ascii="Arial" w:eastAsia="Calibri" w:hAnsi="Arial" w:cs="Arial"/>
          <w:noProof/>
          <w:sz w:val="24"/>
          <w:szCs w:val="24"/>
          <w:lang w:val="es-ES" w:eastAsia="es-ES"/>
        </w:rPr>
        <w:t>Realiza un paso de fornite</w:t>
      </w: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>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>2.- Talones al los glureos durante 15 segundos.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>3.-</w:t>
      </w:r>
      <w:r w:rsidR="00A4143D">
        <w:rPr>
          <w:rFonts w:ascii="Arial" w:eastAsia="Calibri" w:hAnsi="Arial" w:cs="Arial"/>
          <w:noProof/>
          <w:sz w:val="24"/>
          <w:szCs w:val="24"/>
          <w:lang w:val="es-ES" w:eastAsia="es-ES"/>
        </w:rPr>
        <w:t>Canta una cancion por 30 segundos</w:t>
      </w: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>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>4.-Caminar  1 metro como arañita.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 xml:space="preserve">5.-Saltar con los pies juntos adelante y atrás. </w:t>
      </w:r>
    </w:p>
    <w:p w:rsidR="00BF247B" w:rsidRPr="00BF247B" w:rsidRDefault="00A4143D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w:t>6.-Mantener el equilibro  con un pie por 30</w:t>
      </w:r>
      <w:r w:rsidR="00BF247B"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 xml:space="preserve"> segundos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 xml:space="preserve">7.- </w:t>
      </w:r>
      <w:r w:rsidRPr="00BF247B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t>Lanzo nuevamente</w:t>
      </w: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>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ES" w:eastAsia="es-ES"/>
        </w:rPr>
        <w:t>8.-Saltar la cuerda 10 veces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9.- Hacer una imitación (animal, persona, etc.).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 xml:space="preserve">10.-Saltar  10 veces con los pies juntos. </w:t>
      </w:r>
    </w:p>
    <w:p w:rsid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11.-</w:t>
      </w:r>
      <w:r w:rsidRPr="00BF247B">
        <w:rPr>
          <w:rFonts w:ascii="Arial" w:eastAsia="Calibri" w:hAnsi="Arial" w:cs="Arial"/>
          <w:b/>
          <w:noProof/>
          <w:sz w:val="24"/>
          <w:szCs w:val="24"/>
          <w:lang w:val="es-CL" w:eastAsia="es-ES"/>
        </w:rPr>
        <w:t>Lanzo nuevamente</w:t>
      </w:r>
      <w:r>
        <w:rPr>
          <w:rFonts w:ascii="Arial" w:eastAsia="Calibri" w:hAnsi="Arial" w:cs="Arial"/>
          <w:noProof/>
          <w:sz w:val="24"/>
          <w:szCs w:val="24"/>
          <w:lang w:val="es-CL" w:eastAsia="es-ES"/>
        </w:rPr>
        <w:t xml:space="preserve"> </w:t>
      </w: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 xml:space="preserve">. 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12.-Saltar 30 veces, abriendo y cerrando las piernas y los brazos a la vez.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13.-</w:t>
      </w:r>
      <w:r w:rsidRPr="00BF247B">
        <w:rPr>
          <w:rFonts w:ascii="Arial" w:eastAsia="Calibri" w:hAnsi="Arial" w:cs="Arial"/>
          <w:b/>
          <w:noProof/>
          <w:sz w:val="24"/>
          <w:szCs w:val="24"/>
          <w:lang w:val="es-CL" w:eastAsia="es-ES"/>
        </w:rPr>
        <w:t>Lanzo nuevamente</w:t>
      </w: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14.-</w:t>
      </w:r>
      <w:r w:rsidR="00A4143D">
        <w:rPr>
          <w:rFonts w:ascii="Arial" w:eastAsia="Calibri" w:hAnsi="Arial" w:cs="Arial"/>
          <w:noProof/>
          <w:sz w:val="24"/>
          <w:szCs w:val="24"/>
          <w:lang w:val="es-CL" w:eastAsia="es-ES"/>
        </w:rPr>
        <w:t>Caminar 1 metro con los ojos vendados</w:t>
      </w: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15.-</w:t>
      </w:r>
      <w:r w:rsidRPr="00BF247B">
        <w:rPr>
          <w:rFonts w:ascii="Arial" w:eastAsia="Calibri" w:hAnsi="Arial" w:cs="Arial"/>
          <w:b/>
          <w:noProof/>
          <w:sz w:val="24"/>
          <w:szCs w:val="24"/>
          <w:lang w:val="es-CL" w:eastAsia="es-ES"/>
        </w:rPr>
        <w:t>Lanzo nuevamente</w:t>
      </w: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16.-</w:t>
      </w:r>
      <w:r w:rsidR="00A4143D">
        <w:rPr>
          <w:rFonts w:ascii="Arial" w:eastAsia="Calibri" w:hAnsi="Arial" w:cs="Arial"/>
          <w:noProof/>
          <w:sz w:val="24"/>
          <w:szCs w:val="24"/>
          <w:lang w:val="es-CL" w:eastAsia="es-ES"/>
        </w:rPr>
        <w:t>Realiza un paso de fornite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17.-Realizar 15 flexiones de trabajo.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18.- Retar a alguien de tu familia a realizar un ejercicio de tu elección.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19.-Hacer un una imitación (animal ,persona ,etc.).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20.-</w:t>
      </w:r>
      <w:r w:rsidR="00A4143D" w:rsidRPr="00A4143D">
        <w:rPr>
          <w:rFonts w:ascii="Arial" w:eastAsia="Calibri" w:hAnsi="Arial" w:cs="Arial"/>
          <w:b/>
          <w:noProof/>
          <w:sz w:val="24"/>
          <w:szCs w:val="24"/>
          <w:lang w:val="es-CL" w:eastAsia="es-ES"/>
        </w:rPr>
        <w:t>Lanzo nuevamente</w:t>
      </w:r>
      <w:r w:rsidR="00A4143D">
        <w:rPr>
          <w:rFonts w:ascii="Arial" w:eastAsia="Calibri" w:hAnsi="Arial" w:cs="Arial"/>
          <w:noProof/>
          <w:sz w:val="24"/>
          <w:szCs w:val="24"/>
          <w:lang w:val="es-CL" w:eastAsia="es-ES"/>
        </w:rPr>
        <w:t>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21.-Dominar un balon con el pie 4 veces.</w:t>
      </w:r>
    </w:p>
    <w:p w:rsidR="00BF247B" w:rsidRPr="00BF247B" w:rsidRDefault="00A4143D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>
        <w:rPr>
          <w:rFonts w:ascii="Arial" w:eastAsia="Calibri" w:hAnsi="Arial" w:cs="Arial"/>
          <w:noProof/>
          <w:sz w:val="24"/>
          <w:szCs w:val="24"/>
          <w:lang w:val="es-CL" w:eastAsia="es-ES"/>
        </w:rPr>
        <w:t xml:space="preserve">22.-Realizar 5 </w:t>
      </w:r>
      <w:r w:rsidR="00BF247B"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sentadillas.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23.-Caminar hacia atrás como Michael Jackson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24.-Bailar por 30 segundos.</w:t>
      </w:r>
    </w:p>
    <w:p w:rsidR="00BF247B" w:rsidRPr="00BF247B" w:rsidRDefault="00BF247B" w:rsidP="00BF247B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CL" w:eastAsia="es-ES"/>
        </w:rPr>
      </w:pPr>
      <w:r w:rsidRPr="00BF247B">
        <w:rPr>
          <w:rFonts w:ascii="Arial" w:eastAsia="Calibri" w:hAnsi="Arial" w:cs="Arial"/>
          <w:noProof/>
          <w:sz w:val="24"/>
          <w:szCs w:val="24"/>
          <w:lang w:val="es-CL" w:eastAsia="es-ES"/>
        </w:rPr>
        <w:t>25.-Caminar como pingüino.</w:t>
      </w:r>
    </w:p>
    <w:p w:rsidR="00BF247B" w:rsidRDefault="00BF247B" w:rsidP="00BF247B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5D3B4E" w:rsidRDefault="009F7E23" w:rsidP="009536F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17F9B6E8" wp14:editId="61EA8E30">
            <wp:simplePos x="0" y="0"/>
            <wp:positionH relativeFrom="margin">
              <wp:posOffset>-330835</wp:posOffset>
            </wp:positionH>
            <wp:positionV relativeFrom="margin">
              <wp:posOffset>362585</wp:posOffset>
            </wp:positionV>
            <wp:extent cx="6438900" cy="72263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 OCA DE 5° BASIC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200" w:rsidRDefault="00693200" w:rsidP="009536F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693200" w:rsidRDefault="00693200" w:rsidP="009536F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693200" w:rsidRDefault="00693200" w:rsidP="009536F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693200" w:rsidRDefault="00693200" w:rsidP="009536F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693200" w:rsidRDefault="00693200" w:rsidP="009536F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693200" w:rsidRDefault="00447BC9" w:rsidP="009536F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3DE9B" wp14:editId="474FB820">
                <wp:simplePos x="0" y="0"/>
                <wp:positionH relativeFrom="margin">
                  <wp:align>center</wp:align>
                </wp:positionH>
                <wp:positionV relativeFrom="paragraph">
                  <wp:posOffset>2613025</wp:posOffset>
                </wp:positionV>
                <wp:extent cx="4391025" cy="476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BC9" w:rsidRDefault="00447BC9" w:rsidP="00447BC9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t>3.-</w:t>
                            </w:r>
                            <w:r w:rsidRPr="00691C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t>De que manera te ayudo el juego te ayudo a lleva una vida activa y saludable?¿Porque?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3DE9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205.75pt;width:345.75pt;height:37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" fillcolor="window" strokeweight=".5pt">
                <v:textbox>
                  <w:txbxContent>
                    <w:p w:rsidR="00447BC9" w:rsidRDefault="00447BC9" w:rsidP="00447BC9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s-ES" w:eastAsia="es-ES"/>
                        </w:rPr>
                        <w:t>3.-</w:t>
                      </w:r>
                      <w:r w:rsidRPr="00691C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s-ES" w:eastAsia="es-ES"/>
                        </w:rPr>
                        <w:t>De que manera te ayudo el juego te ayudo a lleva una vida activa y saludable?¿Porque?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778F8" wp14:editId="2EC897AA">
                <wp:simplePos x="0" y="0"/>
                <wp:positionH relativeFrom="column">
                  <wp:posOffset>615315</wp:posOffset>
                </wp:positionH>
                <wp:positionV relativeFrom="paragraph">
                  <wp:posOffset>1984375</wp:posOffset>
                </wp:positionV>
                <wp:extent cx="4391025" cy="4762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BC9" w:rsidRPr="00691C31" w:rsidRDefault="00447BC9" w:rsidP="00447B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691C3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t>2.-¿Qué habilidades son necesarias para este juego ?¿Por que?</w:t>
                            </w:r>
                          </w:p>
                          <w:p w:rsidR="00447BC9" w:rsidRDefault="00447BC9" w:rsidP="00447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778F8" id="Cuadro de texto 4" o:spid="_x0000_s1027" type="#_x0000_t202" style="position:absolute;margin-left:48.45pt;margin-top:156.25pt;width:345.7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" fillcolor="window" strokeweight=".5pt">
                <v:textbox>
                  <w:txbxContent>
                    <w:p w:rsidR="00447BC9" w:rsidRPr="00691C31" w:rsidRDefault="00447BC9" w:rsidP="00447BC9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s-ES" w:eastAsia="es-ES"/>
                        </w:rPr>
                      </w:pPr>
                      <w:r w:rsidRPr="00691C3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s-ES" w:eastAsia="es-ES"/>
                        </w:rPr>
                        <w:t>2.-¿Qué habilidades son necesarias para este juego ?¿Por que?</w:t>
                      </w:r>
                    </w:p>
                    <w:p w:rsidR="00447BC9" w:rsidRDefault="00447BC9" w:rsidP="00447BC9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F18DE" wp14:editId="2119DAC3">
                <wp:simplePos x="0" y="0"/>
                <wp:positionH relativeFrom="margin">
                  <wp:align>center</wp:align>
                </wp:positionH>
                <wp:positionV relativeFrom="paragraph">
                  <wp:posOffset>1311275</wp:posOffset>
                </wp:positionV>
                <wp:extent cx="4391025" cy="4762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BC9" w:rsidRPr="009D6F27" w:rsidRDefault="00447BC9" w:rsidP="00447BC9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.- ¿Quién lideró el juego?</w:t>
                            </w:r>
                            <w:r w:rsidRPr="009D6F2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¿Por qué?</w:t>
                            </w:r>
                          </w:p>
                          <w:p w:rsidR="00447BC9" w:rsidRDefault="00447BC9" w:rsidP="00447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F18DE" id="Cuadro de texto 5" o:spid="_x0000_s1028" type="#_x0000_t202" style="position:absolute;margin-left:0;margin-top:103.25pt;width:345.75pt;height:37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" fillcolor="window" strokeweight=".5pt">
                <v:textbox>
                  <w:txbxContent>
                    <w:p w:rsidR="00447BC9" w:rsidRPr="009D6F27" w:rsidRDefault="00447BC9" w:rsidP="00447BC9">
                      <w:pPr>
                        <w:spacing w:line="240" w:lineRule="auto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.- ¿Quién lideró el juego?</w:t>
                      </w:r>
                      <w:r w:rsidRPr="009D6F27">
                        <w:rPr>
                          <w:rFonts w:cs="Arial"/>
                          <w:sz w:val="22"/>
                          <w:szCs w:val="22"/>
                        </w:rPr>
                        <w:t xml:space="preserve"> ¿Por qué?</w:t>
                      </w:r>
                    </w:p>
                    <w:p w:rsidR="00447BC9" w:rsidRDefault="00447BC9" w:rsidP="00447BC9"/>
                  </w:txbxContent>
                </v:textbox>
                <w10:wrap anchorx="margin"/>
              </v:shape>
            </w:pict>
          </mc:Fallback>
        </mc:AlternateContent>
      </w:r>
      <w:r w:rsidR="009F7E23" w:rsidRPr="00447BC9">
        <w:rPr>
          <w:rFonts w:ascii="Arial" w:hAnsi="Arial" w:cs="Arial"/>
          <w:b/>
          <w:noProof/>
          <w:sz w:val="24"/>
          <w:szCs w:val="24"/>
          <w:lang w:val="es-ES" w:eastAsia="es-ES"/>
        </w:rPr>
        <w:t>Lee y responde las siguientes preguntas</w:t>
      </w:r>
      <w:r w:rsidRPr="00447BC9">
        <w:rPr>
          <w:rFonts w:ascii="Arial" w:hAnsi="Arial" w:cs="Arial"/>
          <w:b/>
          <w:noProof/>
          <w:sz w:val="24"/>
          <w:szCs w:val="24"/>
          <w:lang w:val="es-ES" w:eastAsia="es-ES"/>
        </w:rPr>
        <w:t>.</w:t>
      </w:r>
    </w:p>
    <w:p w:rsidR="00447BC9" w:rsidRPr="00447BC9" w:rsidRDefault="00447BC9" w:rsidP="009536F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40578C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 w:frame="1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77EA23B5" wp14:editId="6C68D1C9">
            <wp:simplePos x="0" y="0"/>
            <wp:positionH relativeFrom="margin">
              <wp:align>center</wp:align>
            </wp:positionH>
            <wp:positionV relativeFrom="margin">
              <wp:posOffset>520700</wp:posOffset>
            </wp:positionV>
            <wp:extent cx="6783705" cy="3248025"/>
            <wp:effectExtent l="0" t="0" r="0" b="9525"/>
            <wp:wrapSquare wrapText="bothSides"/>
            <wp:docPr id="2" name="Imagen 2" descr="https://lh3.googleusercontent.com/om5N06g_1pQq-zu_YiIbFJ5KUKoYf7GouoVh8MGnvEh2i3wPa9HboMKTSNHrmlD-0FKIwnEF9sALk3q5Nljx3FD3eoVvAgr0K2MxGcC0S5--lEwABGps-gti0dn7QDqnIVmwg3zVcUVEX2s3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om5N06g_1pQq-zu_YiIbFJ5KUKoYf7GouoVh8MGnvEh2i3wPa9HboMKTSNHrmlD-0FKIwnEF9sALk3q5Nljx3FD3eoVvAgr0K2MxGcC0S5--lEwABGps-gti0dn7QDqnIVmwg3zVcUVEX2s3x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200" w:rsidRDefault="00693200" w:rsidP="009536F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677B07" w:rsidRPr="009536FE" w:rsidRDefault="00447BC9" w:rsidP="009536F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7D15EC0B" wp14:editId="4D0D5D8D">
            <wp:simplePos x="0" y="0"/>
            <wp:positionH relativeFrom="margin">
              <wp:posOffset>-216535</wp:posOffset>
            </wp:positionH>
            <wp:positionV relativeFrom="margin">
              <wp:posOffset>4470400</wp:posOffset>
            </wp:positionV>
            <wp:extent cx="6273800" cy="3606800"/>
            <wp:effectExtent l="0" t="0" r="0" b="0"/>
            <wp:wrapSquare wrapText="bothSides"/>
            <wp:docPr id="6" name="Imagen 6" descr="Gana en Casa - En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na en Casa - Enjo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77B07" w:rsidRPr="009536FE" w:rsidSect="004A7ACC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FB" w:rsidRDefault="00FB7AFB" w:rsidP="004A7ACC">
      <w:pPr>
        <w:spacing w:after="0" w:line="240" w:lineRule="auto"/>
      </w:pPr>
      <w:r>
        <w:separator/>
      </w:r>
    </w:p>
  </w:endnote>
  <w:endnote w:type="continuationSeparator" w:id="0">
    <w:p w:rsidR="00FB7AFB" w:rsidRDefault="00FB7AFB" w:rsidP="004A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FB" w:rsidRDefault="00FB7AFB" w:rsidP="004A7ACC">
      <w:pPr>
        <w:spacing w:after="0" w:line="240" w:lineRule="auto"/>
      </w:pPr>
      <w:r>
        <w:separator/>
      </w:r>
    </w:p>
  </w:footnote>
  <w:footnote w:type="continuationSeparator" w:id="0">
    <w:p w:rsidR="00FB7AFB" w:rsidRDefault="00FB7AFB" w:rsidP="004A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CC" w:rsidRPr="004A7ACC" w:rsidRDefault="00447BC9" w:rsidP="004A7ACC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436E83A5" wp14:editId="01BD2F48">
          <wp:simplePos x="0" y="0"/>
          <wp:positionH relativeFrom="margin">
            <wp:posOffset>3437890</wp:posOffset>
          </wp:positionH>
          <wp:positionV relativeFrom="margin">
            <wp:posOffset>-807720</wp:posOffset>
          </wp:positionV>
          <wp:extent cx="2684780" cy="389890"/>
          <wp:effectExtent l="0" t="0" r="1270" b="0"/>
          <wp:wrapSquare wrapText="bothSides"/>
          <wp:docPr id="1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78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7AFB"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horizontal-relative:text;mso-position-vertical-relative:page" wrapcoords="-180 0 -180 21438 21600 21438 21600 0 -180 0" o:allowincell="f">
          <v:imagedata r:id="rId2" o:title=""/>
          <w10:wrap type="tight" anchory="page"/>
        </v:shape>
        <o:OLEObject Type="Embed" ProgID="PBrush" ShapeID="_x0000_s2049" DrawAspect="Content" ObjectID="_1650285968" r:id="rId3"/>
      </w:object>
    </w:r>
    <w:r w:rsidR="004A7ACC">
      <w:rPr>
        <w:b/>
        <w:lang w:val="es-CO" w:eastAsia="es-CO"/>
      </w:rPr>
      <w:t xml:space="preserve">    </w:t>
    </w:r>
    <w:r w:rsidR="004A7ACC" w:rsidRPr="004A7ACC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4A7ACC" w:rsidRPr="004A7ACC" w:rsidRDefault="004A7ACC" w:rsidP="004A7ACC">
    <w:pPr>
      <w:pStyle w:val="Encabezado"/>
      <w:rPr>
        <w:rFonts w:asciiTheme="minorHAnsi" w:hAnsiTheme="minorHAnsi" w:cstheme="minorHAnsi"/>
      </w:rPr>
    </w:pPr>
    <w:r w:rsidRPr="004A7ACC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4A7ACC" w:rsidRDefault="004A7A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4A0"/>
    <w:multiLevelType w:val="hybridMultilevel"/>
    <w:tmpl w:val="E550B69C"/>
    <w:lvl w:ilvl="0" w:tplc="900467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63B0"/>
    <w:multiLevelType w:val="hybridMultilevel"/>
    <w:tmpl w:val="AECEA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E058F"/>
    <w:multiLevelType w:val="multilevel"/>
    <w:tmpl w:val="000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2"/>
    <w:rsid w:val="000435DE"/>
    <w:rsid w:val="00056CDE"/>
    <w:rsid w:val="000B2FA7"/>
    <w:rsid w:val="000C276A"/>
    <w:rsid w:val="00101E24"/>
    <w:rsid w:val="00113538"/>
    <w:rsid w:val="001257D3"/>
    <w:rsid w:val="00131F96"/>
    <w:rsid w:val="001451D1"/>
    <w:rsid w:val="002568D9"/>
    <w:rsid w:val="002A24B8"/>
    <w:rsid w:val="002D543B"/>
    <w:rsid w:val="00324CA3"/>
    <w:rsid w:val="00370D7E"/>
    <w:rsid w:val="003B4923"/>
    <w:rsid w:val="00447BC9"/>
    <w:rsid w:val="00491F82"/>
    <w:rsid w:val="004A7ACC"/>
    <w:rsid w:val="004D103B"/>
    <w:rsid w:val="004F71B8"/>
    <w:rsid w:val="004F747D"/>
    <w:rsid w:val="005A4370"/>
    <w:rsid w:val="005D3B4E"/>
    <w:rsid w:val="00677B07"/>
    <w:rsid w:val="00691C31"/>
    <w:rsid w:val="00693200"/>
    <w:rsid w:val="006D7C47"/>
    <w:rsid w:val="006F7610"/>
    <w:rsid w:val="007C2347"/>
    <w:rsid w:val="008B08F5"/>
    <w:rsid w:val="008D08CD"/>
    <w:rsid w:val="008E251E"/>
    <w:rsid w:val="00917CEA"/>
    <w:rsid w:val="009536FE"/>
    <w:rsid w:val="009833A6"/>
    <w:rsid w:val="009E2BDB"/>
    <w:rsid w:val="009E2F02"/>
    <w:rsid w:val="009F7E23"/>
    <w:rsid w:val="00A4143D"/>
    <w:rsid w:val="00AF0321"/>
    <w:rsid w:val="00B11A75"/>
    <w:rsid w:val="00B552B2"/>
    <w:rsid w:val="00B77193"/>
    <w:rsid w:val="00BB34E2"/>
    <w:rsid w:val="00BF247B"/>
    <w:rsid w:val="00BF4B56"/>
    <w:rsid w:val="00C52CD4"/>
    <w:rsid w:val="00C75B1F"/>
    <w:rsid w:val="00D009C2"/>
    <w:rsid w:val="00D55DC1"/>
    <w:rsid w:val="00D734F6"/>
    <w:rsid w:val="00DE2CB4"/>
    <w:rsid w:val="00DE368C"/>
    <w:rsid w:val="00ED0CE5"/>
    <w:rsid w:val="00EF4972"/>
    <w:rsid w:val="00F12501"/>
    <w:rsid w:val="00F50A2E"/>
    <w:rsid w:val="00FB7AFB"/>
    <w:rsid w:val="00FF5A4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0634AE"/>
  <w15:chartTrackingRefBased/>
  <w15:docId w15:val="{DE251326-6BA1-4139-B498-181393D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E2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34E2"/>
    <w:pPr>
      <w:ind w:left="720"/>
      <w:contextualSpacing/>
    </w:pPr>
  </w:style>
  <w:style w:type="table" w:styleId="Cuadrculaclara">
    <w:name w:val="Light Grid"/>
    <w:basedOn w:val="Tablanormal"/>
    <w:uiPriority w:val="62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BB34E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BB34E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ACC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ACC"/>
    <w:rPr>
      <w:rFonts w:ascii="Verdana" w:hAnsi="Verdana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Mni0l8g6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sebastian lucero</cp:lastModifiedBy>
  <cp:revision>2</cp:revision>
  <dcterms:created xsi:type="dcterms:W3CDTF">2020-05-06T20:00:00Z</dcterms:created>
  <dcterms:modified xsi:type="dcterms:W3CDTF">2020-05-06T20:00:00Z</dcterms:modified>
</cp:coreProperties>
</file>